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2B" w:rsidRPr="00AF41C7" w:rsidRDefault="00AF41C7" w:rsidP="00AF41C7">
      <w:pPr>
        <w:jc w:val="center"/>
        <w:rPr>
          <w:rFonts w:ascii="Arial Narrow" w:hAnsi="Arial Narrow"/>
          <w:b/>
          <w:sz w:val="36"/>
          <w:szCs w:val="36"/>
        </w:rPr>
      </w:pPr>
      <w:r w:rsidRPr="00AF41C7">
        <w:rPr>
          <w:rFonts w:ascii="Arial Narrow" w:hAnsi="Arial Narrow"/>
          <w:b/>
          <w:sz w:val="36"/>
          <w:szCs w:val="36"/>
        </w:rPr>
        <w:t>Specyfikacja techniczna</w:t>
      </w:r>
    </w:p>
    <w:p w:rsidR="002D0EA2" w:rsidRDefault="007C2705" w:rsidP="00384D0F">
      <w:pPr>
        <w:jc w:val="both"/>
        <w:rPr>
          <w:rFonts w:ascii="Arial Narrow" w:hAnsi="Arial Narrow"/>
          <w:b/>
        </w:rPr>
      </w:pPr>
      <w:r w:rsidRPr="00A07842">
        <w:rPr>
          <w:rFonts w:ascii="Arial Narrow" w:hAnsi="Arial Narrow"/>
          <w:b/>
        </w:rPr>
        <w:t>Wykonanie zmian stałej organizacji ruchu o małym zakresie</w:t>
      </w:r>
      <w:r w:rsidR="00384D0F">
        <w:rPr>
          <w:rFonts w:ascii="Arial Narrow" w:hAnsi="Arial Narrow"/>
          <w:b/>
        </w:rPr>
        <w:t xml:space="preserve"> zgo</w:t>
      </w:r>
      <w:r w:rsidR="002D0EA2">
        <w:rPr>
          <w:rFonts w:ascii="Arial Narrow" w:hAnsi="Arial Narrow"/>
          <w:b/>
        </w:rPr>
        <w:t>dnie z zatwierdzonymi projektem.</w:t>
      </w:r>
    </w:p>
    <w:p w:rsidR="001A10B8" w:rsidRPr="00A07842" w:rsidRDefault="001A10B8" w:rsidP="00384D0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Prace należy wykonać zgodnie z wymaganiami Rozporządzenia Ministra Infrastruktury z dn. 3.07.2003</w:t>
      </w:r>
      <w:r w:rsidR="00AF41C7">
        <w:rPr>
          <w:rFonts w:ascii="Arial Narrow" w:hAnsi="Arial Narrow"/>
        </w:rPr>
        <w:t xml:space="preserve"> </w:t>
      </w:r>
      <w:r w:rsidRPr="00A07842">
        <w:rPr>
          <w:rFonts w:ascii="Arial Narrow" w:hAnsi="Arial Narrow"/>
        </w:rPr>
        <w:t>r. w sprawie szczegółowych warunków technicznych dla znaków i sygnałów drogowych oraz urządzeń bezpieczeństwa ruchu drogowego i warunków dla ich umieszczania</w:t>
      </w:r>
      <w:r w:rsidR="00266F09" w:rsidRPr="00A07842">
        <w:rPr>
          <w:rFonts w:ascii="Arial Narrow" w:hAnsi="Arial Narrow"/>
        </w:rPr>
        <w:t xml:space="preserve"> na drogach.</w:t>
      </w:r>
    </w:p>
    <w:p w:rsidR="003B072B" w:rsidRPr="00A07842" w:rsidRDefault="003B072B" w:rsidP="00384D0F">
      <w:pPr>
        <w:jc w:val="both"/>
        <w:rPr>
          <w:rFonts w:ascii="Arial Narrow" w:hAnsi="Arial Narrow"/>
          <w:b/>
        </w:rPr>
      </w:pPr>
      <w:r w:rsidRPr="00A07842">
        <w:rPr>
          <w:rFonts w:ascii="Arial Narrow" w:hAnsi="Arial Narrow"/>
          <w:b/>
        </w:rPr>
        <w:t>Wymagania dla znaków pionowych:</w:t>
      </w:r>
    </w:p>
    <w:p w:rsidR="00060DC1" w:rsidRPr="00A07842" w:rsidRDefault="00763CD7" w:rsidP="00384D0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 xml:space="preserve">Słupki </w:t>
      </w:r>
      <w:r w:rsidR="00060DC1" w:rsidRPr="00A07842">
        <w:rPr>
          <w:rFonts w:ascii="Arial Narrow" w:hAnsi="Arial Narrow"/>
        </w:rPr>
        <w:t xml:space="preserve">do znaków drogowych należy stosować </w:t>
      </w:r>
      <w:r w:rsidR="00613073" w:rsidRPr="00A07842">
        <w:rPr>
          <w:rFonts w:ascii="Arial Narrow" w:hAnsi="Arial Narrow"/>
        </w:rPr>
        <w:t xml:space="preserve">z rur </w:t>
      </w:r>
      <w:r w:rsidRPr="00A07842">
        <w:rPr>
          <w:rFonts w:ascii="Arial Narrow" w:hAnsi="Arial Narrow"/>
        </w:rPr>
        <w:t>stalow</w:t>
      </w:r>
      <w:r w:rsidR="00613073" w:rsidRPr="00A07842">
        <w:rPr>
          <w:rFonts w:ascii="Arial Narrow" w:hAnsi="Arial Narrow"/>
        </w:rPr>
        <w:t xml:space="preserve">ych </w:t>
      </w:r>
      <w:r w:rsidRPr="00A07842">
        <w:rPr>
          <w:rFonts w:ascii="Arial Narrow" w:hAnsi="Arial Narrow"/>
        </w:rPr>
        <w:t>ocynko</w:t>
      </w:r>
      <w:r w:rsidR="00060DC1" w:rsidRPr="00A07842">
        <w:rPr>
          <w:rFonts w:ascii="Arial Narrow" w:hAnsi="Arial Narrow"/>
        </w:rPr>
        <w:t>wan</w:t>
      </w:r>
      <w:r w:rsidR="00613073" w:rsidRPr="00A07842">
        <w:rPr>
          <w:rFonts w:ascii="Arial Narrow" w:hAnsi="Arial Narrow"/>
        </w:rPr>
        <w:t>ych</w:t>
      </w:r>
      <w:r w:rsidR="00060DC1" w:rsidRPr="00A07842">
        <w:rPr>
          <w:rFonts w:ascii="Arial Narrow" w:hAnsi="Arial Narrow"/>
        </w:rPr>
        <w:t xml:space="preserve"> ø 70</w:t>
      </w:r>
      <w:r w:rsidR="002D0EA2">
        <w:rPr>
          <w:rFonts w:ascii="Arial Narrow" w:hAnsi="Arial Narrow"/>
        </w:rPr>
        <w:t xml:space="preserve"> </w:t>
      </w:r>
      <w:proofErr w:type="spellStart"/>
      <w:r w:rsidR="00060DC1" w:rsidRPr="00A07842">
        <w:rPr>
          <w:rFonts w:ascii="Arial Narrow" w:hAnsi="Arial Narrow"/>
        </w:rPr>
        <w:t>mm</w:t>
      </w:r>
      <w:r w:rsidR="00613073" w:rsidRPr="00A07842">
        <w:rPr>
          <w:rFonts w:ascii="Arial Narrow" w:hAnsi="Arial Narrow"/>
        </w:rPr>
        <w:t>,bez</w:t>
      </w:r>
      <w:proofErr w:type="spellEnd"/>
      <w:r w:rsidR="00613073" w:rsidRPr="00A07842">
        <w:rPr>
          <w:rFonts w:ascii="Arial Narrow" w:hAnsi="Arial Narrow"/>
        </w:rPr>
        <w:t xml:space="preserve"> szwu, walcowanych na gorąco</w:t>
      </w:r>
    </w:p>
    <w:p w:rsidR="00613073" w:rsidRPr="00A07842" w:rsidRDefault="00730800" w:rsidP="00384D0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 xml:space="preserve">Znaki pionowe w postaci tarczy należy wykonać na podkładzie z blachy ocynkowanej ogniowo z tylną częścią znaku zabezpieczoną powłoką farby proszkowej. Podkład znaku musi być wykonany w technologii podwójnie zagiętej ciągłej </w:t>
      </w:r>
      <w:r w:rsidR="0033417B" w:rsidRPr="00A07842">
        <w:rPr>
          <w:rFonts w:ascii="Arial Narrow" w:hAnsi="Arial Narrow"/>
        </w:rPr>
        <w:t>krawędzi.</w:t>
      </w:r>
    </w:p>
    <w:p w:rsidR="0033417B" w:rsidRPr="00A07842" w:rsidRDefault="0033417B" w:rsidP="00384D0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Znaki średnie,</w:t>
      </w:r>
      <w:r w:rsidR="00DB047A" w:rsidRPr="00A07842">
        <w:rPr>
          <w:rFonts w:ascii="Arial Narrow" w:hAnsi="Arial Narrow"/>
        </w:rPr>
        <w:t xml:space="preserve"> </w:t>
      </w:r>
      <w:r w:rsidRPr="00A07842">
        <w:rPr>
          <w:rFonts w:ascii="Arial Narrow" w:hAnsi="Arial Narrow"/>
        </w:rPr>
        <w:t>pokryte folią odblaskową typu 2</w:t>
      </w:r>
      <w:r w:rsidR="00DB047A" w:rsidRPr="00A07842">
        <w:rPr>
          <w:rFonts w:ascii="Arial Narrow" w:hAnsi="Arial Narrow"/>
        </w:rPr>
        <w:t>,</w:t>
      </w:r>
    </w:p>
    <w:p w:rsidR="00AE6A39" w:rsidRPr="00A07842" w:rsidRDefault="00AE6A39" w:rsidP="00384D0F">
      <w:pPr>
        <w:jc w:val="both"/>
        <w:rPr>
          <w:rFonts w:ascii="Arial Narrow" w:hAnsi="Arial Narrow" w:cs="Arial"/>
          <w:b/>
        </w:rPr>
      </w:pPr>
      <w:r w:rsidRPr="00A07842">
        <w:rPr>
          <w:rFonts w:ascii="Arial Narrow" w:hAnsi="Arial Narrow" w:cs="Arial"/>
          <w:b/>
        </w:rPr>
        <w:t>Wymagania dla znaków poziome:</w:t>
      </w:r>
    </w:p>
    <w:p w:rsidR="00AE6A39" w:rsidRPr="00AF41C7" w:rsidRDefault="00C54DB1" w:rsidP="00384D0F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b/>
        </w:rPr>
      </w:pPr>
      <w:r w:rsidRPr="00A07842">
        <w:rPr>
          <w:rFonts w:ascii="Arial Narrow" w:hAnsi="Arial Narrow" w:cs="Arial"/>
        </w:rPr>
        <w:t xml:space="preserve">Oznakowanie poziome należy wykonać </w:t>
      </w:r>
      <w:r w:rsidR="00A07842" w:rsidRPr="00AF41C7">
        <w:rPr>
          <w:rFonts w:ascii="Arial Narrow" w:eastAsia="Times New Roman" w:hAnsi="Arial Narrow" w:cs="Arial"/>
          <w:lang w:eastAsia="pl-PL"/>
        </w:rPr>
        <w:t xml:space="preserve">jako </w:t>
      </w:r>
      <w:r w:rsidRPr="00AF41C7">
        <w:rPr>
          <w:rFonts w:ascii="Arial Narrow" w:eastAsia="Times New Roman" w:hAnsi="Arial Narrow" w:cs="Arial"/>
          <w:lang w:eastAsia="pl-PL"/>
        </w:rPr>
        <w:t xml:space="preserve">cienkowarstwowe masą chemoutwardzalną typ spray </w:t>
      </w:r>
      <w:r w:rsidR="002D0EA2">
        <w:rPr>
          <w:rFonts w:ascii="Arial Narrow" w:eastAsia="Times New Roman" w:hAnsi="Arial Narrow" w:cs="Arial"/>
          <w:lang w:eastAsia="pl-PL"/>
        </w:rPr>
        <w:t xml:space="preserve">plastic </w:t>
      </w:r>
      <w:r w:rsidRPr="00AF41C7">
        <w:rPr>
          <w:rFonts w:ascii="Arial Narrow" w:eastAsia="Times New Roman" w:hAnsi="Arial Narrow" w:cs="Arial"/>
          <w:lang w:eastAsia="pl-PL"/>
        </w:rPr>
        <w:t>o grubości do 1</w:t>
      </w:r>
      <w:r w:rsidR="00AF41C7">
        <w:rPr>
          <w:rFonts w:ascii="Arial Narrow" w:eastAsia="Times New Roman" w:hAnsi="Arial Narrow" w:cs="Arial"/>
          <w:lang w:eastAsia="pl-PL"/>
        </w:rPr>
        <w:t xml:space="preserve"> mm t</w:t>
      </w:r>
      <w:r w:rsidRPr="00AF41C7">
        <w:rPr>
          <w:rFonts w:ascii="Arial Narrow" w:eastAsia="Times New Roman" w:hAnsi="Arial Narrow" w:cs="Arial"/>
          <w:lang w:eastAsia="pl-PL"/>
        </w:rPr>
        <w:t>j. 1,5</w:t>
      </w:r>
      <w:r w:rsidR="00AF41C7" w:rsidRPr="00AF41C7">
        <w:rPr>
          <w:rFonts w:ascii="Arial Narrow" w:eastAsia="Times New Roman" w:hAnsi="Arial Narrow" w:cs="Arial"/>
          <w:lang w:eastAsia="pl-PL"/>
        </w:rPr>
        <w:t xml:space="preserve"> </w:t>
      </w:r>
      <w:r w:rsidRPr="00AF41C7">
        <w:rPr>
          <w:rFonts w:ascii="Arial Narrow" w:eastAsia="Times New Roman" w:hAnsi="Arial Narrow" w:cs="Arial"/>
          <w:lang w:eastAsia="pl-PL"/>
        </w:rPr>
        <w:t xml:space="preserve">kg/m², </w:t>
      </w:r>
      <w:r w:rsidR="002D0EA2">
        <w:rPr>
          <w:rFonts w:ascii="Arial Narrow" w:eastAsia="Times New Roman" w:hAnsi="Arial Narrow" w:cs="Arial"/>
          <w:lang w:eastAsia="pl-PL"/>
        </w:rPr>
        <w:t xml:space="preserve">kolor </w:t>
      </w:r>
      <w:r w:rsidR="00A07842" w:rsidRPr="00AF41C7">
        <w:rPr>
          <w:rFonts w:ascii="Arial Narrow" w:eastAsia="Times New Roman" w:hAnsi="Arial Narrow" w:cs="Arial"/>
          <w:lang w:eastAsia="pl-PL"/>
        </w:rPr>
        <w:t>biały</w:t>
      </w:r>
    </w:p>
    <w:p w:rsidR="00613073" w:rsidRPr="00A07842" w:rsidRDefault="00613073" w:rsidP="00384D0F">
      <w:pPr>
        <w:jc w:val="both"/>
        <w:rPr>
          <w:rFonts w:ascii="Arial Narrow" w:hAnsi="Arial Narrow"/>
          <w:b/>
        </w:rPr>
      </w:pPr>
      <w:r w:rsidRPr="00A07842">
        <w:rPr>
          <w:rFonts w:ascii="Arial Narrow" w:hAnsi="Arial Narrow"/>
          <w:b/>
        </w:rPr>
        <w:t>Informacje dla oferentów:</w:t>
      </w:r>
    </w:p>
    <w:p w:rsidR="007E27B7" w:rsidRPr="00A07842" w:rsidRDefault="007E27B7" w:rsidP="00384D0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T</w:t>
      </w:r>
      <w:r w:rsidR="005A6A99">
        <w:rPr>
          <w:rFonts w:ascii="Arial Narrow" w:hAnsi="Arial Narrow"/>
        </w:rPr>
        <w:t>erm</w:t>
      </w:r>
      <w:r w:rsidR="002D0EA2">
        <w:rPr>
          <w:rFonts w:ascii="Arial Narrow" w:hAnsi="Arial Narrow"/>
        </w:rPr>
        <w:t>in: realizacji sukcesywnie 15.11</w:t>
      </w:r>
      <w:r w:rsidRPr="00A07842">
        <w:rPr>
          <w:rFonts w:ascii="Arial Narrow" w:hAnsi="Arial Narrow"/>
        </w:rPr>
        <w:t>.2018</w:t>
      </w:r>
      <w:r w:rsidR="00AA15DE">
        <w:rPr>
          <w:rFonts w:ascii="Arial Narrow" w:hAnsi="Arial Narrow"/>
        </w:rPr>
        <w:t xml:space="preserve"> </w:t>
      </w:r>
      <w:r w:rsidRPr="00A07842">
        <w:rPr>
          <w:rFonts w:ascii="Arial Narrow" w:hAnsi="Arial Narrow"/>
        </w:rPr>
        <w:t>r.</w:t>
      </w:r>
    </w:p>
    <w:p w:rsidR="007C2705" w:rsidRPr="00A07842" w:rsidRDefault="007C2705" w:rsidP="00384D0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Szczegółowe informacje zawierają przed</w:t>
      </w:r>
      <w:r w:rsidR="00AF41C7">
        <w:rPr>
          <w:rFonts w:ascii="Arial Narrow" w:hAnsi="Arial Narrow"/>
        </w:rPr>
        <w:t>miary robót oraz formularz ofertowy</w:t>
      </w:r>
    </w:p>
    <w:p w:rsidR="00DA0994" w:rsidRPr="00A07842" w:rsidRDefault="00DA0994" w:rsidP="00384D0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Rozliczenie robót nastąpi kosztorysem powykonawczym na podstawie cen podanych przez w</w:t>
      </w:r>
      <w:r w:rsidR="00AF41C7">
        <w:rPr>
          <w:rFonts w:ascii="Arial Narrow" w:hAnsi="Arial Narrow"/>
        </w:rPr>
        <w:t>ykonawcę w formularzach ofertowych</w:t>
      </w:r>
      <w:r w:rsidRPr="00A07842">
        <w:rPr>
          <w:rFonts w:ascii="Arial Narrow" w:hAnsi="Arial Narrow"/>
        </w:rPr>
        <w:t>, które należy wypełnione dołączyć do złożonej oferty.</w:t>
      </w:r>
    </w:p>
    <w:p w:rsidR="00B16F59" w:rsidRPr="00A07842" w:rsidRDefault="00B16F59" w:rsidP="00384D0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07842">
        <w:rPr>
          <w:rFonts w:ascii="Arial Narrow" w:hAnsi="Arial Narrow"/>
        </w:rPr>
        <w:t>Oferta winna być</w:t>
      </w:r>
      <w:r w:rsidR="00AF41C7">
        <w:rPr>
          <w:rFonts w:ascii="Arial Narrow" w:hAnsi="Arial Narrow"/>
        </w:rPr>
        <w:t xml:space="preserve"> zawarta na formularzu ofertowy</w:t>
      </w:r>
      <w:r w:rsidR="002D0EA2">
        <w:rPr>
          <w:rFonts w:ascii="Arial Narrow" w:hAnsi="Arial Narrow"/>
        </w:rPr>
        <w:t>m</w:t>
      </w:r>
      <w:bookmarkStart w:id="0" w:name="_GoBack"/>
      <w:bookmarkEnd w:id="0"/>
    </w:p>
    <w:sectPr w:rsidR="00B16F59" w:rsidRPr="00A07842" w:rsidSect="00AF41C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17"/>
    <w:multiLevelType w:val="hybridMultilevel"/>
    <w:tmpl w:val="5858A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17C8"/>
    <w:multiLevelType w:val="hybridMultilevel"/>
    <w:tmpl w:val="2C92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7BAB"/>
    <w:multiLevelType w:val="hybridMultilevel"/>
    <w:tmpl w:val="30A8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11"/>
    <w:rsid w:val="00060DC1"/>
    <w:rsid w:val="000A3ECB"/>
    <w:rsid w:val="001A10B8"/>
    <w:rsid w:val="00266F09"/>
    <w:rsid w:val="002D0EA2"/>
    <w:rsid w:val="0033417B"/>
    <w:rsid w:val="00384D0F"/>
    <w:rsid w:val="003B072B"/>
    <w:rsid w:val="005A6A99"/>
    <w:rsid w:val="00613073"/>
    <w:rsid w:val="00730800"/>
    <w:rsid w:val="00763CD7"/>
    <w:rsid w:val="007C2705"/>
    <w:rsid w:val="007D5611"/>
    <w:rsid w:val="007E27B7"/>
    <w:rsid w:val="00870C0F"/>
    <w:rsid w:val="008F575F"/>
    <w:rsid w:val="00952E11"/>
    <w:rsid w:val="00A07842"/>
    <w:rsid w:val="00AA15DE"/>
    <w:rsid w:val="00AE6A39"/>
    <w:rsid w:val="00AF41C7"/>
    <w:rsid w:val="00B16F59"/>
    <w:rsid w:val="00C54DB1"/>
    <w:rsid w:val="00CA399F"/>
    <w:rsid w:val="00DA0994"/>
    <w:rsid w:val="00D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A66D"/>
  <w15:docId w15:val="{EB18A74D-1812-4838-8893-62E8A38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B990-8AC4-4348-84B3-2A513B7C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 Poznań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Serba</dc:creator>
  <cp:lastModifiedBy>Krystian Spychała</cp:lastModifiedBy>
  <cp:revision>9</cp:revision>
  <cp:lastPrinted>2018-03-08T10:23:00Z</cp:lastPrinted>
  <dcterms:created xsi:type="dcterms:W3CDTF">2018-03-12T10:42:00Z</dcterms:created>
  <dcterms:modified xsi:type="dcterms:W3CDTF">2018-09-14T11:03:00Z</dcterms:modified>
</cp:coreProperties>
</file>