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642" w:type="dxa"/>
        <w:tblLook w:val="0600" w:firstRow="0" w:lastRow="0" w:firstColumn="0" w:lastColumn="0" w:noHBand="1" w:noVBand="1"/>
      </w:tblPr>
      <w:tblGrid>
        <w:gridCol w:w="709"/>
        <w:gridCol w:w="3472"/>
        <w:gridCol w:w="2477"/>
        <w:gridCol w:w="1984"/>
      </w:tblGrid>
      <w:tr w:rsidR="0039135A" w:rsidRPr="00B0366F" w:rsidTr="0039135A">
        <w:trPr>
          <w:trHeight w:val="870"/>
        </w:trPr>
        <w:tc>
          <w:tcPr>
            <w:tcW w:w="410" w:type="pct"/>
            <w:vAlign w:val="center"/>
            <w:hideMark/>
          </w:tcPr>
          <w:p w:rsidR="0039135A" w:rsidRPr="00FD6BF0" w:rsidRDefault="0039135A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009" w:type="pct"/>
            <w:vAlign w:val="center"/>
            <w:hideMark/>
          </w:tcPr>
          <w:p w:rsidR="0039135A" w:rsidRPr="00FD6BF0" w:rsidRDefault="0039135A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433" w:type="pct"/>
            <w:vAlign w:val="center"/>
            <w:hideMark/>
          </w:tcPr>
          <w:p w:rsidR="0039135A" w:rsidRPr="00FD6BF0" w:rsidRDefault="0039135A" w:rsidP="009F0B7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148" w:type="pct"/>
            <w:vAlign w:val="center"/>
            <w:hideMark/>
          </w:tcPr>
          <w:p w:rsidR="0039135A" w:rsidRPr="00FD6BF0" w:rsidRDefault="0039135A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D6BF0">
              <w:rPr>
                <w:rFonts w:ascii="Arial Narrow" w:hAnsi="Arial Narrow" w:cs="Tahoma"/>
                <w:sz w:val="20"/>
                <w:szCs w:val="20"/>
              </w:rPr>
              <w:t>Okres rękojmi za wady (miesiące)</w:t>
            </w:r>
          </w:p>
        </w:tc>
      </w:tr>
      <w:tr w:rsidR="0039135A" w:rsidRPr="00B0366F" w:rsidTr="00F97901">
        <w:trPr>
          <w:trHeight w:val="870"/>
        </w:trPr>
        <w:tc>
          <w:tcPr>
            <w:tcW w:w="410" w:type="pct"/>
            <w:vAlign w:val="center"/>
          </w:tcPr>
          <w:p w:rsidR="0039135A" w:rsidRPr="00FD6BF0" w:rsidRDefault="0039135A" w:rsidP="003913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9" w:type="pct"/>
            <w:vAlign w:val="center"/>
          </w:tcPr>
          <w:p w:rsidR="0039135A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RDR Sp. z o.o.</w:t>
            </w:r>
          </w:p>
          <w:p w:rsidR="00086AC1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ul. Kasztanowa 7</w:t>
            </w:r>
          </w:p>
          <w:p w:rsidR="00086AC1" w:rsidRPr="001F64F6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1433" w:type="pct"/>
            <w:vAlign w:val="center"/>
          </w:tcPr>
          <w:p w:rsidR="0039135A" w:rsidRPr="001F64F6" w:rsidRDefault="00086AC1" w:rsidP="005953B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1 350 417,97 </w:t>
            </w:r>
          </w:p>
        </w:tc>
        <w:tc>
          <w:tcPr>
            <w:tcW w:w="1148" w:type="pct"/>
          </w:tcPr>
          <w:p w:rsidR="005953B1" w:rsidRDefault="005953B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953B1" w:rsidRDefault="005953B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35A" w:rsidRPr="001F64F6" w:rsidRDefault="0039135A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086AC1" w:rsidRPr="00B0366F" w:rsidTr="00F97901">
        <w:trPr>
          <w:trHeight w:val="870"/>
        </w:trPr>
        <w:tc>
          <w:tcPr>
            <w:tcW w:w="410" w:type="pct"/>
            <w:vAlign w:val="center"/>
          </w:tcPr>
          <w:p w:rsidR="00086AC1" w:rsidRDefault="00086AC1" w:rsidP="003913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9" w:type="pct"/>
            <w:vAlign w:val="center"/>
          </w:tcPr>
          <w:p w:rsidR="00086AC1" w:rsidRPr="001F64F6" w:rsidRDefault="00086AC1" w:rsidP="00086AC1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Przedsiębiorstwo Budowy Dróg </w:t>
            </w:r>
          </w:p>
          <w:p w:rsidR="00086AC1" w:rsidRPr="001F64F6" w:rsidRDefault="00086AC1" w:rsidP="00086AC1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Roman Dyba Sp. z o.o. </w:t>
            </w:r>
          </w:p>
          <w:p w:rsidR="00086AC1" w:rsidRPr="001F64F6" w:rsidRDefault="00086AC1" w:rsidP="00086AC1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ul. 28 Czerwca 1956 r. nr 392 </w:t>
            </w:r>
          </w:p>
          <w:p w:rsidR="00086AC1" w:rsidRPr="001F64F6" w:rsidRDefault="00086AC1" w:rsidP="00086AC1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61-441 Poznań</w:t>
            </w:r>
          </w:p>
        </w:tc>
        <w:tc>
          <w:tcPr>
            <w:tcW w:w="1433" w:type="pct"/>
            <w:vAlign w:val="center"/>
          </w:tcPr>
          <w:p w:rsidR="00086AC1" w:rsidRDefault="00086AC1" w:rsidP="005953B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1 299 507,21</w:t>
            </w:r>
          </w:p>
        </w:tc>
        <w:tc>
          <w:tcPr>
            <w:tcW w:w="1148" w:type="pct"/>
          </w:tcPr>
          <w:p w:rsidR="00086AC1" w:rsidRDefault="00086AC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86AC1" w:rsidRDefault="00086AC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086AC1" w:rsidRPr="00B0366F" w:rsidTr="00F97901">
        <w:trPr>
          <w:trHeight w:val="870"/>
        </w:trPr>
        <w:tc>
          <w:tcPr>
            <w:tcW w:w="410" w:type="pct"/>
            <w:vAlign w:val="center"/>
          </w:tcPr>
          <w:p w:rsidR="00086AC1" w:rsidRDefault="00086AC1" w:rsidP="0039135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9" w:type="pct"/>
            <w:vAlign w:val="center"/>
          </w:tcPr>
          <w:p w:rsidR="00086AC1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Konsorcjum firm:</w:t>
            </w:r>
          </w:p>
          <w:p w:rsidR="00086AC1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PJM Nadzór i Realizacja Robót Budowlanych Paweł Mróz – Lider konsorcjum</w:t>
            </w:r>
          </w:p>
          <w:p w:rsidR="00086AC1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ul. Towarowa 41/44</w:t>
            </w:r>
          </w:p>
          <w:p w:rsidR="00086AC1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61-896 Poznań</w:t>
            </w:r>
          </w:p>
          <w:p w:rsidR="00086AC1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086AC1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TRAP Przedsiębiorstwo Wielobranżowe s.c. – Partner konsorcjum</w:t>
            </w:r>
          </w:p>
          <w:p w:rsidR="00086AC1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ul. Przemyska 6</w:t>
            </w:r>
          </w:p>
          <w:p w:rsidR="00086AC1" w:rsidRPr="001F64F6" w:rsidRDefault="00086AC1" w:rsidP="0039135A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61-324 Poznań</w:t>
            </w:r>
          </w:p>
        </w:tc>
        <w:tc>
          <w:tcPr>
            <w:tcW w:w="1433" w:type="pct"/>
            <w:vAlign w:val="center"/>
          </w:tcPr>
          <w:p w:rsidR="00086AC1" w:rsidRDefault="00086AC1" w:rsidP="005953B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1 347 079,64</w:t>
            </w:r>
            <w:bookmarkStart w:id="0" w:name="_GoBack"/>
            <w:bookmarkEnd w:id="0"/>
          </w:p>
        </w:tc>
        <w:tc>
          <w:tcPr>
            <w:tcW w:w="1148" w:type="pct"/>
          </w:tcPr>
          <w:p w:rsidR="00086AC1" w:rsidRDefault="00086AC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86AC1" w:rsidRDefault="00086AC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86AC1" w:rsidRDefault="00086AC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86AC1" w:rsidRDefault="00086AC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86AC1" w:rsidRDefault="00086AC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86AC1" w:rsidRDefault="00086AC1" w:rsidP="003913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</w:tbl>
    <w:p w:rsidR="007832DA" w:rsidRDefault="0039135A" w:rsidP="0039135A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086AC1">
        <w:rPr>
          <w:rFonts w:ascii="Arial Narrow" w:hAnsi="Arial Narrow"/>
          <w:b/>
        </w:rPr>
        <w:t>23</w:t>
      </w:r>
      <w:r w:rsidR="00CE29DC">
        <w:rPr>
          <w:rFonts w:ascii="Arial Narrow" w:hAnsi="Arial Narrow"/>
          <w:b/>
        </w:rPr>
        <w:t xml:space="preserve"> </w:t>
      </w:r>
      <w:r w:rsidR="00086AC1">
        <w:rPr>
          <w:rFonts w:ascii="Arial Narrow" w:hAnsi="Arial Narrow"/>
          <w:b/>
        </w:rPr>
        <w:t>lipca</w:t>
      </w:r>
      <w:r w:rsidRPr="0039135A">
        <w:rPr>
          <w:rFonts w:ascii="Arial Narrow" w:hAnsi="Arial Narrow"/>
          <w:b/>
        </w:rPr>
        <w:t xml:space="preserve"> 2018 r.</w:t>
      </w:r>
      <w:r w:rsidR="004930A7">
        <w:rPr>
          <w:rFonts w:ascii="Arial Narrow" w:hAnsi="Arial Narrow"/>
          <w:b/>
        </w:rPr>
        <w:t>, godz. 10:00</w:t>
      </w:r>
    </w:p>
    <w:p w:rsidR="00CE29DC" w:rsidRPr="0039135A" w:rsidRDefault="004930A7" w:rsidP="00CE29D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Przebudowa ul. Szamotulskiej wraz z wykonaniem ścieżki rowerowej</w:t>
      </w:r>
    </w:p>
    <w:p w:rsidR="0039135A" w:rsidRDefault="0039135A" w:rsidP="0039135A">
      <w:pPr>
        <w:spacing w:after="0"/>
        <w:rPr>
          <w:rFonts w:ascii="Arial Narrow" w:hAnsi="Arial Narrow"/>
          <w:b/>
        </w:rPr>
      </w:pPr>
    </w:p>
    <w:p w:rsidR="0039135A" w:rsidRDefault="0039135A" w:rsidP="0039135A">
      <w:pPr>
        <w:rPr>
          <w:rFonts w:ascii="Arial Narrow" w:hAnsi="Arial Narrow"/>
          <w:b/>
        </w:rPr>
      </w:pPr>
    </w:p>
    <w:p w:rsidR="0039135A" w:rsidRPr="0039135A" w:rsidRDefault="0039135A" w:rsidP="0039135A">
      <w:pPr>
        <w:jc w:val="both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Zamawiający zamierza przeznaczyć na sfinansowanie zamówienia kwotę w wysokości </w:t>
      </w:r>
      <w:r w:rsidR="00086AC1">
        <w:rPr>
          <w:rFonts w:ascii="Arial Narrow" w:hAnsi="Arial Narrow"/>
          <w:b/>
        </w:rPr>
        <w:t>1 200</w:t>
      </w:r>
      <w:r w:rsidR="004930A7">
        <w:rPr>
          <w:rFonts w:ascii="Arial Narrow" w:hAnsi="Arial Narrow"/>
          <w:b/>
        </w:rPr>
        <w:t> 000,00</w:t>
      </w:r>
      <w:r w:rsidRPr="0039135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zł </w:t>
      </w:r>
      <w:r w:rsidRPr="0039135A">
        <w:rPr>
          <w:rFonts w:ascii="Arial Narrow" w:hAnsi="Arial Narrow"/>
          <w:b/>
        </w:rPr>
        <w:t>brutto</w:t>
      </w:r>
      <w:r w:rsidR="00611788">
        <w:rPr>
          <w:rFonts w:ascii="Arial Narrow" w:hAnsi="Arial Narrow"/>
          <w:b/>
        </w:rPr>
        <w:t>.</w:t>
      </w: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86AC1"/>
    <w:rsid w:val="000871BE"/>
    <w:rsid w:val="000E46EF"/>
    <w:rsid w:val="001169B4"/>
    <w:rsid w:val="0011738E"/>
    <w:rsid w:val="00122419"/>
    <w:rsid w:val="00181DBD"/>
    <w:rsid w:val="001941F8"/>
    <w:rsid w:val="001F64F6"/>
    <w:rsid w:val="002A4A75"/>
    <w:rsid w:val="0039135A"/>
    <w:rsid w:val="00451290"/>
    <w:rsid w:val="004930A7"/>
    <w:rsid w:val="004C6887"/>
    <w:rsid w:val="00507227"/>
    <w:rsid w:val="0058345D"/>
    <w:rsid w:val="005953B1"/>
    <w:rsid w:val="00611788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971B6"/>
    <w:rsid w:val="009C7A00"/>
    <w:rsid w:val="009F0B70"/>
    <w:rsid w:val="00A643ED"/>
    <w:rsid w:val="00A94267"/>
    <w:rsid w:val="00B0366F"/>
    <w:rsid w:val="00B573E6"/>
    <w:rsid w:val="00B96F6C"/>
    <w:rsid w:val="00B97214"/>
    <w:rsid w:val="00CE29D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E96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7</cp:revision>
  <cp:lastPrinted>2018-07-23T09:05:00Z</cp:lastPrinted>
  <dcterms:created xsi:type="dcterms:W3CDTF">2018-05-07T08:13:00Z</dcterms:created>
  <dcterms:modified xsi:type="dcterms:W3CDTF">2018-07-23T09:07:00Z</dcterms:modified>
</cp:coreProperties>
</file>